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54" w:rsidRDefault="00580E54"/>
    <w:p w:rsidR="00580E54" w:rsidRDefault="006B14E1">
      <w:pPr>
        <w:jc w:val="center"/>
        <w:rPr>
          <w:b/>
        </w:rPr>
      </w:pPr>
      <w:proofErr w:type="spellStart"/>
      <w:r>
        <w:rPr>
          <w:b/>
        </w:rPr>
        <w:t>Guia</w:t>
      </w:r>
      <w:proofErr w:type="spellEnd"/>
      <w:r>
        <w:rPr>
          <w:b/>
        </w:rPr>
        <w:t xml:space="preserve"> actividad 4</w:t>
      </w:r>
    </w:p>
    <w:p w:rsidR="00580E54" w:rsidRDefault="006B14E1">
      <w:pPr>
        <w:jc w:val="center"/>
        <w:rPr>
          <w:b/>
        </w:rPr>
      </w:pPr>
      <w:r>
        <w:rPr>
          <w:b/>
        </w:rPr>
        <w:t xml:space="preserve">Docente: </w:t>
      </w:r>
      <w:proofErr w:type="spellStart"/>
      <w:r>
        <w:rPr>
          <w:b/>
        </w:rPr>
        <w:t>Janis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Duamante</w:t>
      </w:r>
      <w:proofErr w:type="spellEnd"/>
      <w:r>
        <w:rPr>
          <w:b/>
        </w:rPr>
        <w:t xml:space="preserve"> Barrera</w:t>
      </w:r>
    </w:p>
    <w:p w:rsidR="00580E54" w:rsidRDefault="006B14E1">
      <w:pPr>
        <w:ind w:firstLine="1133"/>
        <w:rPr>
          <w:b/>
        </w:rPr>
      </w:pPr>
      <w:r>
        <w:rPr>
          <w:b/>
        </w:rPr>
        <w:t xml:space="preserve">                                                       Tecnología primero medio</w:t>
      </w:r>
    </w:p>
    <w:p w:rsidR="00580E54" w:rsidRDefault="00580E54">
      <w:pPr>
        <w:ind w:firstLine="1133"/>
        <w:rPr>
          <w:b/>
        </w:rPr>
      </w:pPr>
    </w:p>
    <w:tbl>
      <w:tblPr>
        <w:tblStyle w:val="a"/>
        <w:tblW w:w="10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580E54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6B1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580E54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6B1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</w:tbl>
    <w:p w:rsidR="00580E54" w:rsidRDefault="00580E54">
      <w:pPr>
        <w:ind w:firstLine="1133"/>
        <w:rPr>
          <w:b/>
        </w:rPr>
      </w:pPr>
    </w:p>
    <w:p w:rsidR="00580E54" w:rsidRDefault="00580E54">
      <w:pPr>
        <w:widowControl w:val="0"/>
        <w:spacing w:before="3" w:after="0" w:line="240" w:lineRule="auto"/>
        <w:rPr>
          <w:b/>
          <w:sz w:val="11"/>
          <w:szCs w:val="11"/>
        </w:rPr>
      </w:pPr>
    </w:p>
    <w:tbl>
      <w:tblPr>
        <w:tblStyle w:val="a0"/>
        <w:tblW w:w="9915" w:type="dxa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470"/>
      </w:tblGrid>
      <w:tr w:rsidR="00580E54">
        <w:trPr>
          <w:trHeight w:val="265"/>
        </w:trPr>
        <w:tc>
          <w:tcPr>
            <w:tcW w:w="2445" w:type="dxa"/>
          </w:tcPr>
          <w:p w:rsidR="00580E54" w:rsidRDefault="006B14E1">
            <w:pPr>
              <w:widowControl w:val="0"/>
              <w:spacing w:after="0" w:line="245" w:lineRule="auto"/>
              <w:ind w:left="98"/>
            </w:pPr>
            <w:r>
              <w:t>Unidad 1</w:t>
            </w:r>
          </w:p>
        </w:tc>
        <w:tc>
          <w:tcPr>
            <w:tcW w:w="7470" w:type="dxa"/>
          </w:tcPr>
          <w:p w:rsidR="00580E54" w:rsidRDefault="006B14E1">
            <w:pPr>
              <w:widowControl w:val="0"/>
              <w:spacing w:after="0" w:line="245" w:lineRule="auto"/>
              <w:ind w:left="98"/>
            </w:pPr>
            <w:r>
              <w:t>Desarrollo e implementación de un servicio</w:t>
            </w:r>
          </w:p>
        </w:tc>
      </w:tr>
      <w:tr w:rsidR="00580E54">
        <w:trPr>
          <w:trHeight w:val="805"/>
        </w:trPr>
        <w:tc>
          <w:tcPr>
            <w:tcW w:w="2445" w:type="dxa"/>
          </w:tcPr>
          <w:p w:rsidR="00580E54" w:rsidRDefault="006B14E1">
            <w:pPr>
              <w:widowControl w:val="0"/>
              <w:spacing w:after="0" w:line="267" w:lineRule="auto"/>
              <w:ind w:left="98"/>
            </w:pPr>
            <w:r>
              <w:t>Objetivo de la unidad</w:t>
            </w:r>
          </w:p>
        </w:tc>
        <w:tc>
          <w:tcPr>
            <w:tcW w:w="7470" w:type="dxa"/>
          </w:tcPr>
          <w:p w:rsidR="00580E54" w:rsidRDefault="006B14E1">
            <w:pPr>
              <w:widowControl w:val="0"/>
              <w:spacing w:after="0" w:line="240" w:lineRule="auto"/>
              <w:ind w:left="98" w:right="84"/>
            </w:pPr>
            <w:r>
              <w:t>Que el estudiante identifique oportunidades o necesidades personales, grupales o locales que impliquen la creación de un servicio utilizando recursos digitales u</w:t>
            </w:r>
          </w:p>
          <w:p w:rsidR="00580E54" w:rsidRDefault="006B14E1">
            <w:pPr>
              <w:widowControl w:val="0"/>
              <w:spacing w:before="1" w:after="0" w:line="246" w:lineRule="auto"/>
              <w:ind w:left="98"/>
            </w:pPr>
            <w:r>
              <w:t>otros medios</w:t>
            </w:r>
          </w:p>
        </w:tc>
      </w:tr>
      <w:tr w:rsidR="00580E54">
        <w:trPr>
          <w:trHeight w:val="1810"/>
        </w:trPr>
        <w:tc>
          <w:tcPr>
            <w:tcW w:w="2445" w:type="dxa"/>
          </w:tcPr>
          <w:p w:rsidR="00580E54" w:rsidRDefault="006B14E1">
            <w:pPr>
              <w:widowControl w:val="0"/>
              <w:spacing w:after="0" w:line="267" w:lineRule="auto"/>
              <w:ind w:left="148"/>
            </w:pPr>
            <w:r>
              <w:t>Objetivo de la clase</w:t>
            </w:r>
          </w:p>
        </w:tc>
        <w:tc>
          <w:tcPr>
            <w:tcW w:w="7470" w:type="dxa"/>
          </w:tcPr>
          <w:p w:rsidR="00580E54" w:rsidRDefault="00580E54">
            <w:pPr>
              <w:widowControl w:val="0"/>
              <w:tabs>
                <w:tab w:val="left" w:pos="458"/>
                <w:tab w:val="left" w:pos="459"/>
              </w:tabs>
              <w:spacing w:before="1" w:after="0" w:line="254" w:lineRule="auto"/>
              <w:ind w:left="458" w:right="101"/>
            </w:pPr>
          </w:p>
          <w:p w:rsidR="00580E54" w:rsidRDefault="006B14E1">
            <w:pPr>
              <w:widowControl w:val="0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before="166" w:after="0" w:line="240" w:lineRule="auto"/>
              <w:ind w:right="97"/>
            </w:pPr>
            <w:r>
              <w:t>Interpretan los resultados para validar las necesidades u oportunidad detectadas para la creación de un servicio.</w:t>
            </w:r>
          </w:p>
          <w:p w:rsidR="00580E54" w:rsidRDefault="006B14E1">
            <w:pPr>
              <w:widowControl w:val="0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before="166" w:after="0" w:line="240" w:lineRule="auto"/>
              <w:ind w:right="97"/>
            </w:pPr>
            <w:r>
              <w:t>Establecen posibles impactos positivos y negativos (ambientales, personales y/o colectivos) del servicio desarrollado.</w:t>
            </w:r>
          </w:p>
          <w:p w:rsidR="00580E54" w:rsidRDefault="00580E54">
            <w:pPr>
              <w:widowControl w:val="0"/>
              <w:tabs>
                <w:tab w:val="left" w:pos="458"/>
                <w:tab w:val="left" w:pos="459"/>
              </w:tabs>
              <w:spacing w:before="166" w:after="0" w:line="240" w:lineRule="auto"/>
              <w:ind w:left="458" w:right="97"/>
            </w:pPr>
          </w:p>
          <w:p w:rsidR="00580E54" w:rsidRDefault="00580E54">
            <w:pPr>
              <w:widowControl w:val="0"/>
              <w:tabs>
                <w:tab w:val="left" w:pos="458"/>
                <w:tab w:val="left" w:pos="459"/>
              </w:tabs>
              <w:spacing w:before="166" w:after="0" w:line="240" w:lineRule="auto"/>
              <w:ind w:left="458" w:right="97"/>
            </w:pPr>
          </w:p>
        </w:tc>
      </w:tr>
    </w:tbl>
    <w:p w:rsidR="00580E54" w:rsidRDefault="00580E54">
      <w:pPr>
        <w:widowControl w:val="0"/>
        <w:spacing w:after="0" w:line="240" w:lineRule="auto"/>
        <w:rPr>
          <w:b/>
          <w:sz w:val="20"/>
          <w:szCs w:val="20"/>
        </w:rPr>
      </w:pPr>
    </w:p>
    <w:p w:rsidR="00580E54" w:rsidRDefault="00580E54">
      <w:pPr>
        <w:ind w:firstLine="1133"/>
        <w:jc w:val="center"/>
        <w:rPr>
          <w:b/>
          <w:u w:val="single"/>
        </w:rPr>
      </w:pPr>
    </w:p>
    <w:p w:rsidR="00580E54" w:rsidRDefault="00580E54">
      <w:pPr>
        <w:widowControl w:val="0"/>
        <w:spacing w:before="140" w:after="0" w:line="201" w:lineRule="auto"/>
        <w:ind w:left="1440"/>
        <w:jc w:val="both"/>
        <w:rPr>
          <w:b/>
          <w:u w:val="single"/>
        </w:rPr>
      </w:pPr>
    </w:p>
    <w:p w:rsidR="00580E54" w:rsidRDefault="00580E54">
      <w:pPr>
        <w:widowControl w:val="0"/>
        <w:spacing w:before="140" w:after="0" w:line="201" w:lineRule="auto"/>
        <w:ind w:left="2160"/>
        <w:jc w:val="both"/>
      </w:pPr>
    </w:p>
    <w:p w:rsidR="00580E54" w:rsidRDefault="00580E54">
      <w:pPr>
        <w:widowControl w:val="0"/>
        <w:spacing w:before="140" w:after="0" w:line="201" w:lineRule="auto"/>
        <w:ind w:left="2160"/>
        <w:jc w:val="both"/>
      </w:pPr>
    </w:p>
    <w:p w:rsidR="00580E54" w:rsidRDefault="00580E54">
      <w:pPr>
        <w:widowControl w:val="0"/>
        <w:spacing w:before="140" w:after="0" w:line="201" w:lineRule="auto"/>
        <w:ind w:left="2160"/>
        <w:jc w:val="both"/>
      </w:pPr>
    </w:p>
    <w:p w:rsidR="00580E54" w:rsidRDefault="00580E54">
      <w:pPr>
        <w:widowControl w:val="0"/>
        <w:spacing w:before="140" w:after="0" w:line="201" w:lineRule="auto"/>
        <w:ind w:left="2160"/>
        <w:jc w:val="both"/>
      </w:pPr>
    </w:p>
    <w:p w:rsidR="00580E54" w:rsidRDefault="00580E54">
      <w:pPr>
        <w:widowControl w:val="0"/>
        <w:spacing w:before="140" w:after="0" w:line="201" w:lineRule="auto"/>
        <w:ind w:left="2160"/>
        <w:jc w:val="both"/>
      </w:pPr>
    </w:p>
    <w:p w:rsidR="00580E54" w:rsidRDefault="00580E54">
      <w:pPr>
        <w:widowControl w:val="0"/>
        <w:spacing w:before="140" w:after="0" w:line="201" w:lineRule="auto"/>
        <w:ind w:left="2160"/>
        <w:jc w:val="both"/>
      </w:pPr>
    </w:p>
    <w:p w:rsidR="00580E54" w:rsidRDefault="00580E54">
      <w:pPr>
        <w:widowControl w:val="0"/>
        <w:spacing w:before="140" w:after="0" w:line="201" w:lineRule="auto"/>
        <w:ind w:left="2160"/>
        <w:jc w:val="both"/>
      </w:pPr>
    </w:p>
    <w:p w:rsidR="00580E54" w:rsidRDefault="00580E54">
      <w:pPr>
        <w:widowControl w:val="0"/>
        <w:spacing w:before="140" w:after="0" w:line="201" w:lineRule="auto"/>
        <w:ind w:left="2160"/>
        <w:jc w:val="both"/>
      </w:pPr>
    </w:p>
    <w:p w:rsidR="00580E54" w:rsidRDefault="00580E54">
      <w:pPr>
        <w:widowControl w:val="0"/>
        <w:spacing w:before="140" w:after="0" w:line="201" w:lineRule="auto"/>
        <w:jc w:val="both"/>
      </w:pPr>
    </w:p>
    <w:p w:rsidR="00580E54" w:rsidRDefault="006B14E1">
      <w:pPr>
        <w:widowControl w:val="0"/>
        <w:numPr>
          <w:ilvl w:val="0"/>
          <w:numId w:val="1"/>
        </w:numPr>
        <w:spacing w:before="140" w:after="0" w:line="201" w:lineRule="auto"/>
        <w:ind w:left="992"/>
        <w:jc w:val="both"/>
      </w:pPr>
      <w:r>
        <w:t xml:space="preserve">De acuerdo a la encuesta realizada en la guía anterior debes hacer </w:t>
      </w:r>
      <w:r w:rsidR="00756A00">
        <w:t>un análisis</w:t>
      </w:r>
      <w:r>
        <w:t xml:space="preserve"> del impacto negativos y </w:t>
      </w:r>
      <w:r w:rsidR="00756A00">
        <w:t>positivos de</w:t>
      </w:r>
      <w:r>
        <w:t xml:space="preserve"> tu servicio y llenar la siguiente tabla.</w:t>
      </w:r>
    </w:p>
    <w:p w:rsidR="00580E54" w:rsidRDefault="00580E54">
      <w:pPr>
        <w:widowControl w:val="0"/>
        <w:spacing w:before="140" w:after="0" w:line="201" w:lineRule="auto"/>
        <w:ind w:left="2880"/>
        <w:jc w:val="both"/>
      </w:pPr>
    </w:p>
    <w:tbl>
      <w:tblPr>
        <w:tblStyle w:val="a1"/>
        <w:tblW w:w="10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5245"/>
      </w:tblGrid>
      <w:tr w:rsidR="00580E54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6B1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Impacto positivos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6B1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Impacto negativo</w:t>
            </w:r>
          </w:p>
        </w:tc>
      </w:tr>
      <w:tr w:rsidR="00580E54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580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580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80E54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580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580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80E54"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580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E54" w:rsidRDefault="00580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580E54" w:rsidRDefault="00580E54">
      <w:pPr>
        <w:widowControl w:val="0"/>
        <w:spacing w:before="140" w:after="0" w:line="201" w:lineRule="auto"/>
        <w:jc w:val="both"/>
      </w:pPr>
    </w:p>
    <w:p w:rsidR="00580E54" w:rsidRDefault="006B14E1">
      <w:pPr>
        <w:widowControl w:val="0"/>
        <w:numPr>
          <w:ilvl w:val="0"/>
          <w:numId w:val="1"/>
        </w:numPr>
        <w:spacing w:before="140" w:after="0" w:line="201" w:lineRule="auto"/>
        <w:ind w:left="708"/>
        <w:jc w:val="both"/>
      </w:pPr>
      <w:r>
        <w:t xml:space="preserve">Luego debes crear un logo el cual será utilizado para tu servicio </w:t>
      </w:r>
      <w:r w:rsidR="00756A00">
        <w:t>(como</w:t>
      </w:r>
      <w:r>
        <w:t xml:space="preserve"> los de la herramientas TIC. vistos en la guía de contenido.</w:t>
      </w:r>
    </w:p>
    <w:p w:rsidR="00580E54" w:rsidRDefault="00580E54">
      <w:pPr>
        <w:widowControl w:val="0"/>
        <w:spacing w:before="140" w:after="0" w:line="201" w:lineRule="auto"/>
        <w:jc w:val="both"/>
      </w:pPr>
    </w:p>
    <w:p w:rsidR="00580E54" w:rsidRDefault="00580E54">
      <w:pPr>
        <w:widowControl w:val="0"/>
        <w:spacing w:before="140" w:after="0" w:line="201" w:lineRule="auto"/>
        <w:jc w:val="both"/>
      </w:pPr>
    </w:p>
    <w:p w:rsidR="00580E54" w:rsidRDefault="00580E54">
      <w:pPr>
        <w:widowControl w:val="0"/>
        <w:spacing w:before="140" w:after="0" w:line="201" w:lineRule="auto"/>
        <w:ind w:left="1440"/>
        <w:jc w:val="both"/>
        <w:rPr>
          <w:rFonts w:ascii="Libre Franklin" w:eastAsia="Libre Franklin" w:hAnsi="Libre Franklin" w:cs="Libre Franklin"/>
          <w:i/>
          <w:color w:val="1A2E40"/>
        </w:rPr>
      </w:pPr>
    </w:p>
    <w:p w:rsidR="00580E54" w:rsidRDefault="006B14E1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</w:t>
      </w:r>
    </w:p>
    <w:p w:rsidR="00580E54" w:rsidRDefault="00580E54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80E54" w:rsidRDefault="00580E54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80E54" w:rsidRDefault="00580E54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80E54" w:rsidRDefault="00580E54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80E54" w:rsidRDefault="00580E54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80E54" w:rsidRDefault="00580E54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80E54" w:rsidRDefault="00580E54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80E54" w:rsidRDefault="006B14E1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Enviar esta actividad al correo,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Janis.duamante@liceo-santacruzdetriana.cl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 xml:space="preserve"> Fecha de entrega 25/06/2020</w:t>
      </w:r>
      <w:bookmarkStart w:id="0" w:name="_GoBack"/>
      <w:bookmarkEnd w:id="0"/>
    </w:p>
    <w:sectPr w:rsidR="00580E54">
      <w:headerReference w:type="default" r:id="rId8"/>
      <w:footerReference w:type="default" r:id="rId9"/>
      <w:pgSz w:w="12240" w:h="15840"/>
      <w:pgMar w:top="803" w:right="1041" w:bottom="1417" w:left="709" w:header="426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E1" w:rsidRDefault="006B14E1">
      <w:pPr>
        <w:spacing w:after="0" w:line="240" w:lineRule="auto"/>
      </w:pPr>
      <w:r>
        <w:separator/>
      </w:r>
    </w:p>
  </w:endnote>
  <w:endnote w:type="continuationSeparator" w:id="0">
    <w:p w:rsidR="006B14E1" w:rsidRDefault="006B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Frankli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54" w:rsidRDefault="006B14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809740" cy="1054100"/>
          <wp:effectExtent l="0" t="0" r="0" b="0"/>
          <wp:docPr id="2" name="image1.png" descr="INSIGNIA LICEO 2019 MEMBRE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SIGNIA LICEO 2019 MEMBRE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974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E1" w:rsidRDefault="006B14E1">
      <w:pPr>
        <w:spacing w:after="0" w:line="240" w:lineRule="auto"/>
      </w:pPr>
      <w:r>
        <w:separator/>
      </w:r>
    </w:p>
  </w:footnote>
  <w:footnote w:type="continuationSeparator" w:id="0">
    <w:p w:rsidR="006B14E1" w:rsidRDefault="006B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54" w:rsidRDefault="006B14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</w:t>
    </w:r>
    <w:r>
      <w:rPr>
        <w:noProof/>
        <w:color w:val="000000"/>
      </w:rPr>
      <w:drawing>
        <wp:inline distT="0" distB="0" distL="114300" distR="114300">
          <wp:extent cx="1066800" cy="1024255"/>
          <wp:effectExtent l="0" t="0" r="0" b="0"/>
          <wp:docPr id="1" name="image2.png" descr="INSIGNIA LICEO 2019 - TRANSPARENCI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SIGNIA LICEO 2019 - TRANSPARENCIA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0E54" w:rsidRDefault="00580E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80E54" w:rsidRDefault="006B14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color w:val="404040"/>
        <w:sz w:val="14"/>
        <w:szCs w:val="14"/>
      </w:rPr>
      <w:t>Liceo Técnico Santa Cruz de Triana</w:t>
    </w:r>
  </w:p>
  <w:p w:rsidR="00580E54" w:rsidRDefault="006B14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i/>
        <w:color w:val="404040"/>
        <w:sz w:val="14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1734"/>
    <w:multiLevelType w:val="multilevel"/>
    <w:tmpl w:val="ADF4DFA6"/>
    <w:lvl w:ilvl="0">
      <w:numFmt w:val="bullet"/>
      <w:lvlText w:val="–"/>
      <w:lvlJc w:val="left"/>
      <w:pPr>
        <w:ind w:left="458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159" w:hanging="360"/>
      </w:pPr>
    </w:lvl>
    <w:lvl w:ilvl="2">
      <w:numFmt w:val="bullet"/>
      <w:lvlText w:val="•"/>
      <w:lvlJc w:val="left"/>
      <w:pPr>
        <w:ind w:left="1858" w:hanging="360"/>
      </w:pPr>
    </w:lvl>
    <w:lvl w:ilvl="3">
      <w:numFmt w:val="bullet"/>
      <w:lvlText w:val="•"/>
      <w:lvlJc w:val="left"/>
      <w:pPr>
        <w:ind w:left="2557" w:hanging="360"/>
      </w:pPr>
    </w:lvl>
    <w:lvl w:ilvl="4">
      <w:numFmt w:val="bullet"/>
      <w:lvlText w:val="•"/>
      <w:lvlJc w:val="left"/>
      <w:pPr>
        <w:ind w:left="3256" w:hanging="360"/>
      </w:pPr>
    </w:lvl>
    <w:lvl w:ilvl="5">
      <w:numFmt w:val="bullet"/>
      <w:lvlText w:val="•"/>
      <w:lvlJc w:val="left"/>
      <w:pPr>
        <w:ind w:left="3955" w:hanging="360"/>
      </w:pPr>
    </w:lvl>
    <w:lvl w:ilvl="6">
      <w:numFmt w:val="bullet"/>
      <w:lvlText w:val="•"/>
      <w:lvlJc w:val="left"/>
      <w:pPr>
        <w:ind w:left="4654" w:hanging="360"/>
      </w:pPr>
    </w:lvl>
    <w:lvl w:ilvl="7">
      <w:numFmt w:val="bullet"/>
      <w:lvlText w:val="•"/>
      <w:lvlJc w:val="left"/>
      <w:pPr>
        <w:ind w:left="5353" w:hanging="360"/>
      </w:pPr>
    </w:lvl>
    <w:lvl w:ilvl="8">
      <w:numFmt w:val="bullet"/>
      <w:lvlText w:val="•"/>
      <w:lvlJc w:val="left"/>
      <w:pPr>
        <w:ind w:left="6052" w:hanging="360"/>
      </w:pPr>
    </w:lvl>
  </w:abstractNum>
  <w:abstractNum w:abstractNumId="1" w15:restartNumberingAfterBreak="0">
    <w:nsid w:val="649B652C"/>
    <w:multiLevelType w:val="multilevel"/>
    <w:tmpl w:val="05BC6FA6"/>
    <w:lvl w:ilvl="0">
      <w:start w:val="1"/>
      <w:numFmt w:val="decimal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54"/>
    <w:rsid w:val="00580E54"/>
    <w:rsid w:val="006B14E1"/>
    <w:rsid w:val="00756A00"/>
    <w:rsid w:val="00A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9629FFF-E100-41AE-846D-75FB4BA0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duamante@liceo-santacruzdetria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F. Vergara Marchant</cp:lastModifiedBy>
  <cp:revision>3</cp:revision>
  <dcterms:created xsi:type="dcterms:W3CDTF">2020-06-26T14:19:00Z</dcterms:created>
  <dcterms:modified xsi:type="dcterms:W3CDTF">2020-06-26T14:20:00Z</dcterms:modified>
</cp:coreProperties>
</file>